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2619B" w14:textId="77777777" w:rsidR="00A802B5" w:rsidRPr="00061475" w:rsidRDefault="00C83D2E" w:rsidP="00061475">
      <w:pPr>
        <w:pStyle w:val="NoSpacing"/>
      </w:pPr>
      <w:r w:rsidRPr="00061475">
        <w:rPr>
          <w:noProof/>
        </w:rPr>
        <w:drawing>
          <wp:inline distT="114300" distB="114300" distL="114300" distR="114300" wp14:anchorId="48972777" wp14:editId="69D1E754">
            <wp:extent cx="2033588" cy="46804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33588" cy="468048"/>
                    </a:xfrm>
                    <a:prstGeom prst="rect">
                      <a:avLst/>
                    </a:prstGeom>
                    <a:ln/>
                  </pic:spPr>
                </pic:pic>
              </a:graphicData>
            </a:graphic>
          </wp:inline>
        </w:drawing>
      </w:r>
    </w:p>
    <w:p w14:paraId="767770D7" w14:textId="77777777" w:rsidR="00A802B5" w:rsidRPr="00061475" w:rsidRDefault="00C83D2E" w:rsidP="00061475">
      <w:pPr>
        <w:pStyle w:val="NoSpacing"/>
        <w:rPr>
          <w:rFonts w:asciiTheme="majorHAnsi" w:hAnsiTheme="majorHAnsi" w:cstheme="majorHAnsi"/>
          <w:sz w:val="24"/>
          <w:szCs w:val="24"/>
        </w:rPr>
      </w:pPr>
      <w:r w:rsidRPr="00061475">
        <w:rPr>
          <w:rFonts w:asciiTheme="majorHAnsi" w:hAnsiTheme="majorHAnsi" w:cstheme="majorHAnsi"/>
          <w:sz w:val="24"/>
          <w:szCs w:val="24"/>
        </w:rPr>
        <w:t>A New Screen for Short Films</w:t>
      </w:r>
    </w:p>
    <w:p w14:paraId="5F30D9C5" w14:textId="77777777" w:rsidR="00A802B5" w:rsidRDefault="00C83D2E" w:rsidP="00061475">
      <w:pPr>
        <w:pStyle w:val="NoSpacing"/>
        <w:rPr>
          <w:rFonts w:asciiTheme="majorHAnsi" w:hAnsiTheme="majorHAnsi" w:cstheme="majorHAnsi"/>
          <w:sz w:val="24"/>
          <w:szCs w:val="24"/>
        </w:rPr>
      </w:pPr>
      <w:r w:rsidRPr="00061475">
        <w:rPr>
          <w:rFonts w:asciiTheme="majorHAnsi" w:hAnsiTheme="majorHAnsi" w:cstheme="majorHAnsi"/>
          <w:sz w:val="24"/>
          <w:szCs w:val="24"/>
        </w:rPr>
        <w:t xml:space="preserve">Presented by </w:t>
      </w:r>
      <w:r w:rsidRPr="00B32D83">
        <w:rPr>
          <w:rFonts w:asciiTheme="majorHAnsi" w:hAnsiTheme="majorHAnsi" w:cstheme="majorHAnsi"/>
          <w:b/>
          <w:sz w:val="24"/>
          <w:szCs w:val="24"/>
        </w:rPr>
        <w:t>Gandhara Independent Film Festival</w:t>
      </w:r>
    </w:p>
    <w:p w14:paraId="701F4988" w14:textId="77777777" w:rsidR="00A47CC9" w:rsidRPr="00A47CC9" w:rsidRDefault="00A47CC9" w:rsidP="00061475">
      <w:pPr>
        <w:pStyle w:val="NoSpacing"/>
        <w:rPr>
          <w:rFonts w:asciiTheme="majorHAnsi" w:hAnsiTheme="majorHAnsi" w:cstheme="majorHAnsi"/>
          <w:i/>
          <w:sz w:val="24"/>
          <w:szCs w:val="24"/>
        </w:rPr>
      </w:pPr>
      <w:r w:rsidRPr="00A47CC9">
        <w:rPr>
          <w:rFonts w:asciiTheme="majorHAnsi" w:hAnsiTheme="majorHAnsi" w:cstheme="majorHAnsi"/>
          <w:i/>
          <w:sz w:val="24"/>
          <w:szCs w:val="24"/>
        </w:rPr>
        <w:t>where every film is an experience</w:t>
      </w:r>
    </w:p>
    <w:p w14:paraId="7B54E6FB" w14:textId="77777777" w:rsidR="00A802B5" w:rsidRPr="00061475" w:rsidRDefault="00A802B5" w:rsidP="00061475">
      <w:pPr>
        <w:pStyle w:val="NoSpacing"/>
        <w:rPr>
          <w:rFonts w:asciiTheme="majorHAnsi" w:hAnsiTheme="majorHAnsi" w:cstheme="majorHAnsi"/>
          <w:sz w:val="20"/>
          <w:szCs w:val="20"/>
        </w:rPr>
      </w:pPr>
    </w:p>
    <w:p w14:paraId="032E1FB3" w14:textId="519943EA" w:rsidR="00A802B5" w:rsidRDefault="00DB4712" w:rsidP="00061475">
      <w:pPr>
        <w:pStyle w:val="NoSpacing"/>
        <w:rPr>
          <w:rFonts w:asciiTheme="majorHAnsi" w:hAnsiTheme="majorHAnsi" w:cstheme="majorHAnsi"/>
          <w:sz w:val="24"/>
          <w:szCs w:val="24"/>
        </w:rPr>
      </w:pPr>
      <w:r>
        <w:rPr>
          <w:rFonts w:asciiTheme="majorHAnsi" w:hAnsiTheme="majorHAnsi" w:cstheme="majorHAnsi"/>
          <w:sz w:val="24"/>
          <w:szCs w:val="24"/>
        </w:rPr>
        <w:t>Play</w:t>
      </w:r>
      <w:r w:rsidR="00C83D2E" w:rsidRPr="00061475">
        <w:rPr>
          <w:rFonts w:asciiTheme="majorHAnsi" w:hAnsiTheme="majorHAnsi" w:cstheme="majorHAnsi"/>
          <w:sz w:val="24"/>
          <w:szCs w:val="24"/>
        </w:rPr>
        <w:t>GIFF is your place to be introduced to the world of independent cinema, as we bring you an exclusive lineup of short films from Gandhara Independent Film Festival’s past and upcoming editions.</w:t>
      </w:r>
    </w:p>
    <w:p w14:paraId="1B82DAE4" w14:textId="77777777" w:rsidR="00C83D2E" w:rsidRDefault="00C83D2E" w:rsidP="00061475">
      <w:pPr>
        <w:pStyle w:val="NoSpacing"/>
        <w:rPr>
          <w:rFonts w:asciiTheme="majorHAnsi" w:hAnsiTheme="majorHAnsi" w:cstheme="majorHAnsi"/>
          <w:sz w:val="20"/>
          <w:szCs w:val="20"/>
        </w:rPr>
      </w:pPr>
    </w:p>
    <w:p w14:paraId="06140D8A" w14:textId="260B3C3C" w:rsidR="00B32D83" w:rsidRPr="002A1214" w:rsidRDefault="00543528" w:rsidP="00061475">
      <w:pPr>
        <w:pStyle w:val="NoSpacing"/>
        <w:rPr>
          <w:rFonts w:asciiTheme="majorHAnsi" w:hAnsiTheme="majorHAnsi" w:cstheme="majorHAnsi"/>
          <w:b/>
          <w:sz w:val="24"/>
          <w:szCs w:val="24"/>
        </w:rPr>
      </w:pPr>
      <w:r>
        <w:rPr>
          <w:rFonts w:asciiTheme="majorHAnsi" w:hAnsiTheme="majorHAnsi" w:cstheme="majorHAnsi"/>
          <w:b/>
          <w:sz w:val="24"/>
          <w:szCs w:val="24"/>
        </w:rPr>
        <w:t>GET YOUR FILM FEATURED</w:t>
      </w:r>
    </w:p>
    <w:p w14:paraId="4A580DCC" w14:textId="4E747E96" w:rsidR="00B32D83" w:rsidRPr="00B32D83" w:rsidRDefault="00B32D83" w:rsidP="00061475">
      <w:pPr>
        <w:pStyle w:val="NoSpacing"/>
        <w:rPr>
          <w:rFonts w:asciiTheme="majorHAnsi" w:hAnsiTheme="majorHAnsi" w:cstheme="majorHAnsi"/>
          <w:sz w:val="24"/>
          <w:szCs w:val="24"/>
        </w:rPr>
      </w:pPr>
      <w:r w:rsidRPr="00B32D83">
        <w:rPr>
          <w:rFonts w:asciiTheme="majorHAnsi" w:hAnsiTheme="majorHAnsi" w:cstheme="majorHAnsi"/>
          <w:sz w:val="24"/>
          <w:szCs w:val="24"/>
        </w:rPr>
        <w:t xml:space="preserve">We invite independent filmmakers to submit their work for official showcasing on our platform. Films may be presented via filmmaker’s own Vimeo or YouTube link, or through direct submission. </w:t>
      </w:r>
      <w:r w:rsidRPr="00DB4712">
        <w:rPr>
          <w:rFonts w:asciiTheme="majorHAnsi" w:hAnsiTheme="majorHAnsi" w:cstheme="majorHAnsi"/>
          <w:b/>
          <w:sz w:val="24"/>
          <w:szCs w:val="24"/>
        </w:rPr>
        <w:t>PlayGIFF</w:t>
      </w:r>
      <w:r w:rsidR="009870BB">
        <w:rPr>
          <w:rFonts w:asciiTheme="majorHAnsi" w:hAnsiTheme="majorHAnsi" w:cstheme="majorHAnsi"/>
          <w:sz w:val="24"/>
          <w:szCs w:val="24"/>
        </w:rPr>
        <w:t xml:space="preserve"> </w:t>
      </w:r>
      <w:r w:rsidRPr="00B32D83">
        <w:rPr>
          <w:rFonts w:asciiTheme="majorHAnsi" w:hAnsiTheme="majorHAnsi" w:cstheme="majorHAnsi"/>
          <w:sz w:val="24"/>
          <w:szCs w:val="24"/>
        </w:rPr>
        <w:t>provides your film an opportunity to extend your reach to a global audience.</w:t>
      </w:r>
    </w:p>
    <w:p w14:paraId="2F161A76" w14:textId="77777777" w:rsidR="00B32D83" w:rsidRDefault="00B32D83" w:rsidP="00061475">
      <w:pPr>
        <w:pStyle w:val="NoSpacing"/>
        <w:rPr>
          <w:rFonts w:asciiTheme="majorHAnsi" w:hAnsiTheme="majorHAnsi" w:cstheme="majorHAnsi"/>
          <w:sz w:val="20"/>
          <w:szCs w:val="20"/>
        </w:rPr>
      </w:pPr>
    </w:p>
    <w:p w14:paraId="7E01E20D" w14:textId="77777777" w:rsidR="00B32D83" w:rsidRPr="002A1214" w:rsidRDefault="00B32D83" w:rsidP="00061475">
      <w:pPr>
        <w:pStyle w:val="NoSpacing"/>
        <w:rPr>
          <w:rFonts w:asciiTheme="majorHAnsi" w:hAnsiTheme="majorHAnsi" w:cstheme="majorHAnsi"/>
          <w:b/>
          <w:sz w:val="24"/>
          <w:szCs w:val="24"/>
        </w:rPr>
      </w:pPr>
      <w:r w:rsidRPr="002A1214">
        <w:rPr>
          <w:rFonts w:asciiTheme="majorHAnsi" w:hAnsiTheme="majorHAnsi" w:cstheme="majorHAnsi"/>
          <w:b/>
          <w:sz w:val="24"/>
          <w:szCs w:val="24"/>
        </w:rPr>
        <w:t>SUBMISSION FORM</w:t>
      </w:r>
    </w:p>
    <w:p w14:paraId="294A0DFA" w14:textId="77777777" w:rsidR="00B32D83" w:rsidRPr="00061475" w:rsidRDefault="00B32D83" w:rsidP="00061475">
      <w:pPr>
        <w:pStyle w:val="NoSpacing"/>
        <w:rPr>
          <w:rFonts w:asciiTheme="majorHAnsi" w:hAnsiTheme="majorHAnsi" w:cstheme="majorHAnsi"/>
          <w:sz w:val="20"/>
          <w:szCs w:val="2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9"/>
        <w:gridCol w:w="4671"/>
      </w:tblGrid>
      <w:tr w:rsidR="00814B1F" w:rsidRPr="00061475" w14:paraId="5E8270F5" w14:textId="77777777" w:rsidTr="00814B1F">
        <w:tc>
          <w:tcPr>
            <w:tcW w:w="4679" w:type="dxa"/>
          </w:tcPr>
          <w:p w14:paraId="1906F009"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Submission Title</w:t>
            </w:r>
          </w:p>
        </w:tc>
        <w:tc>
          <w:tcPr>
            <w:tcW w:w="4671" w:type="dxa"/>
          </w:tcPr>
          <w:p w14:paraId="3A33564C"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7538A075" w14:textId="77777777" w:rsidTr="00814B1F">
        <w:tc>
          <w:tcPr>
            <w:tcW w:w="4679" w:type="dxa"/>
          </w:tcPr>
          <w:p w14:paraId="4D344E8E"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Year of Production</w:t>
            </w:r>
          </w:p>
        </w:tc>
        <w:tc>
          <w:tcPr>
            <w:tcW w:w="4671" w:type="dxa"/>
          </w:tcPr>
          <w:p w14:paraId="6AB67879"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624750B9" w14:textId="77777777" w:rsidTr="00814B1F">
        <w:tc>
          <w:tcPr>
            <w:tcW w:w="4679" w:type="dxa"/>
          </w:tcPr>
          <w:p w14:paraId="187094EE"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 xml:space="preserve">Genre </w:t>
            </w:r>
          </w:p>
        </w:tc>
        <w:tc>
          <w:tcPr>
            <w:tcW w:w="4671" w:type="dxa"/>
          </w:tcPr>
          <w:p w14:paraId="320E1BA5"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36BEE8A4" w14:textId="77777777" w:rsidTr="00814B1F">
        <w:tc>
          <w:tcPr>
            <w:tcW w:w="4679" w:type="dxa"/>
          </w:tcPr>
          <w:p w14:paraId="64F0A37E"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 xml:space="preserve">Language </w:t>
            </w:r>
          </w:p>
        </w:tc>
        <w:tc>
          <w:tcPr>
            <w:tcW w:w="4671" w:type="dxa"/>
          </w:tcPr>
          <w:p w14:paraId="7EBD1440"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06B3B272" w14:textId="77777777" w:rsidTr="00814B1F">
        <w:tc>
          <w:tcPr>
            <w:tcW w:w="4679" w:type="dxa"/>
          </w:tcPr>
          <w:p w14:paraId="54EFAC20"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Duration</w:t>
            </w:r>
          </w:p>
        </w:tc>
        <w:tc>
          <w:tcPr>
            <w:tcW w:w="4671" w:type="dxa"/>
          </w:tcPr>
          <w:p w14:paraId="09AB2B95"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477E51CB" w14:textId="77777777" w:rsidTr="00814B1F">
        <w:tc>
          <w:tcPr>
            <w:tcW w:w="9350" w:type="dxa"/>
            <w:gridSpan w:val="2"/>
          </w:tcPr>
          <w:p w14:paraId="36D1858C"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Synopsis:</w:t>
            </w:r>
          </w:p>
          <w:p w14:paraId="1EFD264D" w14:textId="77777777" w:rsidR="00C83D2E" w:rsidRPr="00061475" w:rsidRDefault="00C83D2E" w:rsidP="00061475">
            <w:pPr>
              <w:pStyle w:val="NoSpacing"/>
              <w:rPr>
                <w:rFonts w:asciiTheme="majorHAnsi" w:hAnsiTheme="majorHAnsi" w:cstheme="majorHAnsi"/>
                <w:color w:val="000000" w:themeColor="text1"/>
                <w:sz w:val="24"/>
                <w:szCs w:val="24"/>
              </w:rPr>
            </w:pPr>
          </w:p>
          <w:p w14:paraId="70B314A9" w14:textId="77777777" w:rsidR="00C83D2E" w:rsidRPr="00061475" w:rsidRDefault="00C83D2E" w:rsidP="00061475">
            <w:pPr>
              <w:pStyle w:val="NoSpacing"/>
              <w:rPr>
                <w:rFonts w:asciiTheme="majorHAnsi" w:hAnsiTheme="majorHAnsi" w:cstheme="majorHAnsi"/>
                <w:color w:val="000000" w:themeColor="text1"/>
                <w:sz w:val="24"/>
                <w:szCs w:val="24"/>
              </w:rPr>
            </w:pPr>
          </w:p>
          <w:p w14:paraId="212C9C8B"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771E7829" w14:textId="77777777" w:rsidTr="00814B1F">
        <w:tc>
          <w:tcPr>
            <w:tcW w:w="4679" w:type="dxa"/>
          </w:tcPr>
          <w:p w14:paraId="5414B5A8"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Film Poster (1)</w:t>
            </w:r>
          </w:p>
        </w:tc>
        <w:tc>
          <w:tcPr>
            <w:tcW w:w="4671" w:type="dxa"/>
          </w:tcPr>
          <w:p w14:paraId="3989D0DD"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780308E7" w14:textId="77777777" w:rsidTr="00814B1F">
        <w:tc>
          <w:tcPr>
            <w:tcW w:w="4679" w:type="dxa"/>
          </w:tcPr>
          <w:p w14:paraId="66F4C0D7"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Film Trailer (1)</w:t>
            </w:r>
          </w:p>
        </w:tc>
        <w:tc>
          <w:tcPr>
            <w:tcW w:w="4671" w:type="dxa"/>
          </w:tcPr>
          <w:p w14:paraId="5696F35D"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1E4B8487" w14:textId="77777777" w:rsidTr="00814B1F">
        <w:tc>
          <w:tcPr>
            <w:tcW w:w="4679" w:type="dxa"/>
          </w:tcPr>
          <w:p w14:paraId="2779891F"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Director’s Name &amp; Photograph</w:t>
            </w:r>
          </w:p>
          <w:p w14:paraId="7C8E1FD5"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w:t>
            </w:r>
          </w:p>
          <w:p w14:paraId="736829B5"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Nationality:</w:t>
            </w:r>
          </w:p>
        </w:tc>
        <w:tc>
          <w:tcPr>
            <w:tcW w:w="4671" w:type="dxa"/>
          </w:tcPr>
          <w:p w14:paraId="7E15045A" w14:textId="77777777" w:rsidR="00C83D2E" w:rsidRPr="00061475" w:rsidRDefault="00814B1F"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 xml:space="preserve">Director’s Video </w:t>
            </w:r>
            <w:r w:rsidR="006114C3">
              <w:rPr>
                <w:rFonts w:asciiTheme="majorHAnsi" w:hAnsiTheme="majorHAnsi" w:cstheme="majorHAnsi"/>
                <w:color w:val="000000" w:themeColor="text1"/>
                <w:sz w:val="24"/>
                <w:szCs w:val="24"/>
              </w:rPr>
              <w:t>Message</w:t>
            </w:r>
          </w:p>
          <w:p w14:paraId="0754FDCA"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w:t>
            </w:r>
          </w:p>
          <w:p w14:paraId="6298E30E"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Nationality:</w:t>
            </w:r>
          </w:p>
        </w:tc>
      </w:tr>
      <w:tr w:rsidR="00814B1F" w:rsidRPr="00061475" w14:paraId="5CDBD933" w14:textId="77777777" w:rsidTr="00814B1F">
        <w:tc>
          <w:tcPr>
            <w:tcW w:w="4679" w:type="dxa"/>
          </w:tcPr>
          <w:p w14:paraId="5227ECDC"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Short Biography:</w:t>
            </w:r>
          </w:p>
        </w:tc>
        <w:tc>
          <w:tcPr>
            <w:tcW w:w="4671" w:type="dxa"/>
          </w:tcPr>
          <w:p w14:paraId="60B68824" w14:textId="77777777" w:rsidR="00C83D2E" w:rsidRPr="00061475" w:rsidRDefault="0071008B" w:rsidP="00061475">
            <w:pPr>
              <w:pStyle w:val="NoSpacing"/>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w:t>
            </w:r>
            <w:r w:rsidR="004952E2">
              <w:rPr>
                <w:rFonts w:asciiTheme="majorHAnsi" w:hAnsiTheme="majorHAnsi" w:cstheme="majorHAnsi"/>
                <w:color w:val="000000" w:themeColor="text1"/>
                <w:sz w:val="24"/>
                <w:szCs w:val="24"/>
              </w:rPr>
              <w:t>ttached</w:t>
            </w:r>
            <w:r>
              <w:rPr>
                <w:rFonts w:asciiTheme="majorHAnsi" w:hAnsiTheme="majorHAnsi" w:cstheme="majorHAnsi"/>
                <w:color w:val="000000" w:themeColor="text1"/>
                <w:sz w:val="24"/>
                <w:szCs w:val="24"/>
              </w:rPr>
              <w:t xml:space="preserve"> </w:t>
            </w:r>
            <w:r w:rsidR="004952E2">
              <w:rPr>
                <w:rFonts w:asciiTheme="majorHAnsi" w:hAnsiTheme="majorHAnsi" w:cstheme="majorHAnsi"/>
                <w:color w:val="000000" w:themeColor="text1"/>
                <w:sz w:val="24"/>
                <w:szCs w:val="24"/>
              </w:rPr>
              <w:t>(</w:t>
            </w:r>
            <w:r w:rsidR="002A1214">
              <w:rPr>
                <w:rFonts w:asciiTheme="majorHAnsi" w:hAnsiTheme="majorHAnsi" w:cstheme="majorHAnsi"/>
                <w:color w:val="000000" w:themeColor="text1"/>
                <w:sz w:val="24"/>
                <w:szCs w:val="24"/>
              </w:rPr>
              <w:t>download link</w:t>
            </w:r>
            <w:r w:rsidR="004952E2">
              <w:rPr>
                <w:rFonts w:asciiTheme="majorHAnsi" w:hAnsiTheme="majorHAnsi" w:cstheme="majorHAnsi"/>
                <w:color w:val="000000" w:themeColor="text1"/>
                <w:sz w:val="24"/>
                <w:szCs w:val="24"/>
              </w:rPr>
              <w:t>)</w:t>
            </w:r>
            <w:r w:rsidR="00C83D2E" w:rsidRPr="00061475">
              <w:rPr>
                <w:rFonts w:asciiTheme="majorHAnsi" w:hAnsiTheme="majorHAnsi" w:cstheme="majorHAnsi"/>
                <w:color w:val="000000" w:themeColor="text1"/>
                <w:sz w:val="24"/>
                <w:szCs w:val="24"/>
              </w:rPr>
              <w:t>:</w:t>
            </w:r>
          </w:p>
          <w:p w14:paraId="5591AD36" w14:textId="77777777" w:rsidR="00C83D2E" w:rsidRDefault="00C83D2E" w:rsidP="00061475">
            <w:pPr>
              <w:pStyle w:val="NoSpacing"/>
              <w:rPr>
                <w:rFonts w:asciiTheme="majorHAnsi" w:hAnsiTheme="majorHAnsi" w:cstheme="majorHAnsi"/>
                <w:color w:val="000000" w:themeColor="text1"/>
                <w:sz w:val="24"/>
                <w:szCs w:val="24"/>
              </w:rPr>
            </w:pPr>
          </w:p>
          <w:p w14:paraId="50AECC2E" w14:textId="77777777" w:rsidR="0071008B" w:rsidRPr="00061475" w:rsidRDefault="0071008B" w:rsidP="00061475">
            <w:pPr>
              <w:pStyle w:val="NoSpacing"/>
              <w:rPr>
                <w:rFonts w:asciiTheme="majorHAnsi" w:hAnsiTheme="majorHAnsi" w:cstheme="majorHAnsi"/>
                <w:color w:val="000000" w:themeColor="text1"/>
                <w:sz w:val="24"/>
                <w:szCs w:val="24"/>
              </w:rPr>
            </w:pPr>
          </w:p>
        </w:tc>
      </w:tr>
      <w:tr w:rsidR="00814B1F" w:rsidRPr="00061475" w14:paraId="6C1004C7" w14:textId="77777777" w:rsidTr="00814B1F">
        <w:tc>
          <w:tcPr>
            <w:tcW w:w="4679" w:type="dxa"/>
          </w:tcPr>
          <w:p w14:paraId="79286738"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 xml:space="preserve">Cast &amp; Crew </w:t>
            </w:r>
          </w:p>
        </w:tc>
        <w:tc>
          <w:tcPr>
            <w:tcW w:w="4671" w:type="dxa"/>
          </w:tcPr>
          <w:p w14:paraId="1E0CCC8D"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21FB7D2E" w14:textId="77777777" w:rsidTr="00814B1F">
        <w:tc>
          <w:tcPr>
            <w:tcW w:w="4679" w:type="dxa"/>
          </w:tcPr>
          <w:p w14:paraId="3D94320A"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Contact Email</w:t>
            </w:r>
          </w:p>
        </w:tc>
        <w:tc>
          <w:tcPr>
            <w:tcW w:w="4671" w:type="dxa"/>
          </w:tcPr>
          <w:p w14:paraId="79508B43"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2179A5A4" w14:textId="77777777" w:rsidTr="00814B1F">
        <w:tc>
          <w:tcPr>
            <w:tcW w:w="4679" w:type="dxa"/>
          </w:tcPr>
          <w:p w14:paraId="47FE20A8"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Contact Number</w:t>
            </w:r>
          </w:p>
        </w:tc>
        <w:tc>
          <w:tcPr>
            <w:tcW w:w="4671" w:type="dxa"/>
          </w:tcPr>
          <w:p w14:paraId="7B37A9CA"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410E7D0A" w14:textId="77777777" w:rsidTr="00814B1F">
        <w:tc>
          <w:tcPr>
            <w:tcW w:w="4679" w:type="dxa"/>
          </w:tcPr>
          <w:p w14:paraId="52D456C6" w14:textId="77777777" w:rsidR="00814B1F" w:rsidRPr="00061475" w:rsidRDefault="00814B1F"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Social Handles</w:t>
            </w:r>
          </w:p>
        </w:tc>
        <w:tc>
          <w:tcPr>
            <w:tcW w:w="4671" w:type="dxa"/>
          </w:tcPr>
          <w:p w14:paraId="3711CDBC" w14:textId="77777777" w:rsidR="00814B1F" w:rsidRPr="00061475" w:rsidRDefault="00814B1F" w:rsidP="00061475">
            <w:pPr>
              <w:pStyle w:val="NoSpacing"/>
              <w:rPr>
                <w:rFonts w:asciiTheme="majorHAnsi" w:hAnsiTheme="majorHAnsi" w:cstheme="majorHAnsi"/>
                <w:color w:val="000000" w:themeColor="text1"/>
                <w:sz w:val="24"/>
                <w:szCs w:val="24"/>
              </w:rPr>
            </w:pPr>
          </w:p>
        </w:tc>
      </w:tr>
      <w:tr w:rsidR="00814B1F" w:rsidRPr="00061475" w14:paraId="0049499C" w14:textId="77777777" w:rsidTr="00814B1F">
        <w:tc>
          <w:tcPr>
            <w:tcW w:w="4679" w:type="dxa"/>
          </w:tcPr>
          <w:p w14:paraId="63DFB702"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Awards won by film (if any)</w:t>
            </w:r>
          </w:p>
        </w:tc>
        <w:tc>
          <w:tcPr>
            <w:tcW w:w="4671" w:type="dxa"/>
          </w:tcPr>
          <w:p w14:paraId="187CA16B"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814B1F" w:rsidRPr="00061475" w14:paraId="4873ECB5" w14:textId="77777777" w:rsidTr="00814B1F">
        <w:tc>
          <w:tcPr>
            <w:tcW w:w="4679" w:type="dxa"/>
          </w:tcPr>
          <w:p w14:paraId="1699A0F1" w14:textId="77777777" w:rsidR="00C83D2E" w:rsidRPr="00061475" w:rsidRDefault="00C83D2E" w:rsidP="00061475">
            <w:pPr>
              <w:pStyle w:val="NoSpacing"/>
              <w:rPr>
                <w:rFonts w:asciiTheme="majorHAnsi" w:hAnsiTheme="majorHAnsi" w:cstheme="majorHAnsi"/>
                <w:color w:val="000000" w:themeColor="text1"/>
                <w:sz w:val="24"/>
                <w:szCs w:val="24"/>
              </w:rPr>
            </w:pPr>
            <w:r w:rsidRPr="00061475">
              <w:rPr>
                <w:rFonts w:asciiTheme="majorHAnsi" w:hAnsiTheme="majorHAnsi" w:cstheme="majorHAnsi"/>
                <w:color w:val="000000" w:themeColor="text1"/>
                <w:sz w:val="24"/>
                <w:szCs w:val="24"/>
              </w:rPr>
              <w:t>Film Festival selections (if any)</w:t>
            </w:r>
          </w:p>
        </w:tc>
        <w:tc>
          <w:tcPr>
            <w:tcW w:w="4671" w:type="dxa"/>
          </w:tcPr>
          <w:p w14:paraId="1EC00B08" w14:textId="77777777" w:rsidR="00C83D2E" w:rsidRPr="00061475" w:rsidRDefault="00C83D2E" w:rsidP="00061475">
            <w:pPr>
              <w:pStyle w:val="NoSpacing"/>
              <w:rPr>
                <w:rFonts w:asciiTheme="majorHAnsi" w:hAnsiTheme="majorHAnsi" w:cstheme="majorHAnsi"/>
                <w:color w:val="000000" w:themeColor="text1"/>
                <w:sz w:val="24"/>
                <w:szCs w:val="24"/>
              </w:rPr>
            </w:pPr>
          </w:p>
        </w:tc>
      </w:tr>
      <w:tr w:rsidR="00CC779F" w:rsidRPr="00061475" w14:paraId="316080CF" w14:textId="77777777" w:rsidTr="00814B1F">
        <w:tc>
          <w:tcPr>
            <w:tcW w:w="4679" w:type="dxa"/>
          </w:tcPr>
          <w:p w14:paraId="224CADA7" w14:textId="77777777" w:rsidR="00CC779F" w:rsidRPr="00061475" w:rsidRDefault="00CC779F" w:rsidP="00061475">
            <w:pPr>
              <w:pStyle w:val="NoSpacing"/>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Student or Professional Filmmaker</w:t>
            </w:r>
          </w:p>
        </w:tc>
        <w:tc>
          <w:tcPr>
            <w:tcW w:w="4671" w:type="dxa"/>
          </w:tcPr>
          <w:p w14:paraId="72AEA799" w14:textId="77777777" w:rsidR="00CC779F" w:rsidRPr="00061475" w:rsidRDefault="00CC779F" w:rsidP="00061475">
            <w:pPr>
              <w:pStyle w:val="NoSpacing"/>
              <w:rPr>
                <w:rFonts w:asciiTheme="majorHAnsi" w:hAnsiTheme="majorHAnsi" w:cstheme="majorHAnsi"/>
                <w:color w:val="000000" w:themeColor="text1"/>
                <w:sz w:val="24"/>
                <w:szCs w:val="24"/>
              </w:rPr>
            </w:pPr>
          </w:p>
        </w:tc>
      </w:tr>
    </w:tbl>
    <w:p w14:paraId="5E3A5226" w14:textId="77777777" w:rsidR="00632DD5" w:rsidRDefault="00632DD5" w:rsidP="00061475">
      <w:pPr>
        <w:pStyle w:val="NoSpacing"/>
        <w:rPr>
          <w:rFonts w:asciiTheme="majorHAnsi" w:hAnsiTheme="majorHAnsi" w:cstheme="majorHAnsi"/>
          <w:b/>
          <w:sz w:val="24"/>
          <w:szCs w:val="24"/>
        </w:rPr>
      </w:pPr>
    </w:p>
    <w:p w14:paraId="7E6E6A8C" w14:textId="77777777" w:rsidR="00B32D83" w:rsidRDefault="00B32D83" w:rsidP="00061475">
      <w:pPr>
        <w:pStyle w:val="NoSpacing"/>
        <w:rPr>
          <w:rFonts w:asciiTheme="majorHAnsi" w:hAnsiTheme="majorHAnsi" w:cstheme="majorHAnsi"/>
          <w:b/>
          <w:sz w:val="24"/>
          <w:szCs w:val="24"/>
        </w:rPr>
      </w:pPr>
      <w:r>
        <w:rPr>
          <w:rFonts w:asciiTheme="majorHAnsi" w:hAnsiTheme="majorHAnsi" w:cstheme="majorHAnsi"/>
          <w:b/>
          <w:sz w:val="24"/>
          <w:szCs w:val="24"/>
        </w:rPr>
        <w:lastRenderedPageBreak/>
        <w:t>HOW TO SUBMIT</w:t>
      </w:r>
    </w:p>
    <w:p w14:paraId="6CFA6887" w14:textId="77777777" w:rsidR="002A1214" w:rsidRDefault="002A1214" w:rsidP="002A1214">
      <w:pPr>
        <w:pStyle w:val="NoSpacing"/>
        <w:numPr>
          <w:ilvl w:val="0"/>
          <w:numId w:val="5"/>
        </w:numPr>
        <w:rPr>
          <w:rFonts w:asciiTheme="majorHAnsi" w:hAnsiTheme="majorHAnsi" w:cstheme="majorHAnsi"/>
          <w:sz w:val="24"/>
          <w:szCs w:val="24"/>
        </w:rPr>
      </w:pPr>
      <w:r>
        <w:rPr>
          <w:rFonts w:asciiTheme="majorHAnsi" w:hAnsiTheme="majorHAnsi" w:cstheme="majorHAnsi"/>
          <w:sz w:val="24"/>
          <w:szCs w:val="24"/>
        </w:rPr>
        <w:t>Complete EPK required. I</w:t>
      </w:r>
      <w:r w:rsidRPr="002A1214">
        <w:rPr>
          <w:rFonts w:asciiTheme="majorHAnsi" w:hAnsiTheme="majorHAnsi" w:cstheme="majorHAnsi"/>
          <w:sz w:val="24"/>
          <w:szCs w:val="24"/>
        </w:rPr>
        <w:t>nclude a press kit (short trailer, stills, logline, 25-word synopsis, cast, and crew bios) where possible, to help speed up the process and ensure that you read all the Terms and Conditions at the bottom of the page before making your submission.</w:t>
      </w:r>
    </w:p>
    <w:p w14:paraId="5D8903FE" w14:textId="74947D7D" w:rsidR="00B32D83" w:rsidRDefault="002A1214" w:rsidP="002A1214">
      <w:pPr>
        <w:pStyle w:val="NoSpacing"/>
        <w:numPr>
          <w:ilvl w:val="0"/>
          <w:numId w:val="5"/>
        </w:numPr>
        <w:rPr>
          <w:rFonts w:asciiTheme="majorHAnsi" w:hAnsiTheme="majorHAnsi" w:cstheme="majorHAnsi"/>
          <w:sz w:val="24"/>
          <w:szCs w:val="24"/>
        </w:rPr>
      </w:pPr>
      <w:r w:rsidRPr="002A1214">
        <w:rPr>
          <w:rFonts w:asciiTheme="majorHAnsi" w:hAnsiTheme="majorHAnsi" w:cstheme="majorHAnsi"/>
          <w:sz w:val="24"/>
          <w:szCs w:val="24"/>
        </w:rPr>
        <w:t>Submit via email</w:t>
      </w:r>
      <w:r>
        <w:rPr>
          <w:rFonts w:asciiTheme="majorHAnsi" w:hAnsiTheme="majorHAnsi" w:cstheme="majorHAnsi"/>
          <w:sz w:val="24"/>
          <w:szCs w:val="24"/>
        </w:rPr>
        <w:t xml:space="preserve"> at </w:t>
      </w:r>
      <w:hyperlink r:id="rId6" w:history="1">
        <w:r w:rsidR="00D518F0" w:rsidRPr="003E2266">
          <w:rPr>
            <w:rStyle w:val="Hyperlink"/>
            <w:rFonts w:asciiTheme="majorHAnsi" w:hAnsiTheme="majorHAnsi" w:cstheme="majorHAnsi"/>
            <w:sz w:val="24"/>
            <w:szCs w:val="24"/>
          </w:rPr>
          <w:t>streamplaygiff@gmail.com</w:t>
        </w:r>
      </w:hyperlink>
      <w:r w:rsidR="00D518F0">
        <w:rPr>
          <w:rFonts w:asciiTheme="majorHAnsi" w:hAnsiTheme="majorHAnsi" w:cstheme="majorHAnsi"/>
          <w:sz w:val="24"/>
          <w:szCs w:val="24"/>
        </w:rPr>
        <w:t xml:space="preserve"> and cc’d </w:t>
      </w:r>
      <w:hyperlink r:id="rId7" w:history="1">
        <w:r w:rsidR="00D518F0" w:rsidRPr="003E2266">
          <w:rPr>
            <w:rStyle w:val="Hyperlink"/>
            <w:rFonts w:asciiTheme="majorHAnsi" w:hAnsiTheme="majorHAnsi" w:cstheme="majorHAnsi"/>
            <w:sz w:val="24"/>
            <w:szCs w:val="24"/>
          </w:rPr>
          <w:t>gandharafilmfestival@gmail.com</w:t>
        </w:r>
      </w:hyperlink>
      <w:r w:rsidR="00D518F0">
        <w:rPr>
          <w:rFonts w:asciiTheme="majorHAnsi" w:hAnsiTheme="majorHAnsi" w:cstheme="majorHAnsi"/>
          <w:sz w:val="24"/>
          <w:szCs w:val="24"/>
        </w:rPr>
        <w:t xml:space="preserve"> </w:t>
      </w:r>
      <w:bookmarkStart w:id="0" w:name="_GoBack"/>
      <w:bookmarkEnd w:id="0"/>
    </w:p>
    <w:p w14:paraId="6C6B1856" w14:textId="77777777" w:rsidR="002A1214" w:rsidRDefault="002A1214" w:rsidP="002A1214">
      <w:pPr>
        <w:pStyle w:val="NoSpacing"/>
        <w:numPr>
          <w:ilvl w:val="0"/>
          <w:numId w:val="5"/>
        </w:numPr>
        <w:rPr>
          <w:rFonts w:asciiTheme="majorHAnsi" w:hAnsiTheme="majorHAnsi" w:cstheme="majorHAnsi"/>
          <w:sz w:val="24"/>
          <w:szCs w:val="24"/>
        </w:rPr>
      </w:pPr>
      <w:r>
        <w:rPr>
          <w:rFonts w:asciiTheme="majorHAnsi" w:hAnsiTheme="majorHAnsi" w:cstheme="majorHAnsi"/>
          <w:sz w:val="24"/>
          <w:szCs w:val="24"/>
        </w:rPr>
        <w:t>Runtime 7-10 days online, after screening your film will be offline from our website</w:t>
      </w:r>
    </w:p>
    <w:p w14:paraId="63919F1D" w14:textId="77777777" w:rsidR="002A1214" w:rsidRDefault="002A1214" w:rsidP="002A1214">
      <w:pPr>
        <w:pStyle w:val="NoSpacing"/>
        <w:numPr>
          <w:ilvl w:val="0"/>
          <w:numId w:val="5"/>
        </w:numPr>
        <w:rPr>
          <w:rFonts w:asciiTheme="majorHAnsi" w:hAnsiTheme="majorHAnsi" w:cstheme="majorHAnsi"/>
          <w:sz w:val="24"/>
          <w:szCs w:val="24"/>
        </w:rPr>
      </w:pPr>
      <w:r>
        <w:rPr>
          <w:rFonts w:asciiTheme="majorHAnsi" w:hAnsiTheme="majorHAnsi" w:cstheme="majorHAnsi"/>
          <w:sz w:val="24"/>
          <w:szCs w:val="24"/>
        </w:rPr>
        <w:t>Acceptance response time 2-4 working days</w:t>
      </w:r>
    </w:p>
    <w:p w14:paraId="64920FBF" w14:textId="77777777" w:rsidR="00B32D83" w:rsidRDefault="00B32D83" w:rsidP="00061475">
      <w:pPr>
        <w:pStyle w:val="NoSpacing"/>
        <w:rPr>
          <w:rFonts w:asciiTheme="majorHAnsi" w:hAnsiTheme="majorHAnsi" w:cstheme="majorHAnsi"/>
          <w:b/>
          <w:sz w:val="24"/>
          <w:szCs w:val="24"/>
        </w:rPr>
      </w:pPr>
    </w:p>
    <w:p w14:paraId="52730806" w14:textId="77777777" w:rsidR="00B32D83" w:rsidRDefault="00B32D83" w:rsidP="00061475">
      <w:pPr>
        <w:pStyle w:val="NoSpacing"/>
        <w:rPr>
          <w:rFonts w:asciiTheme="majorHAnsi" w:hAnsiTheme="majorHAnsi" w:cstheme="majorHAnsi"/>
          <w:b/>
          <w:sz w:val="24"/>
          <w:szCs w:val="24"/>
        </w:rPr>
      </w:pPr>
      <w:r>
        <w:rPr>
          <w:rFonts w:asciiTheme="majorHAnsi" w:hAnsiTheme="majorHAnsi" w:cstheme="majorHAnsi"/>
          <w:b/>
          <w:sz w:val="24"/>
          <w:szCs w:val="24"/>
        </w:rPr>
        <w:t>TERMS &amp; CONDITIONS</w:t>
      </w:r>
    </w:p>
    <w:p w14:paraId="2207AEC4" w14:textId="77777777" w:rsidR="00B32D83" w:rsidRDefault="00061475" w:rsidP="00061475">
      <w:pPr>
        <w:pStyle w:val="NoSpacing"/>
        <w:numPr>
          <w:ilvl w:val="0"/>
          <w:numId w:val="4"/>
        </w:numPr>
        <w:rPr>
          <w:rFonts w:asciiTheme="majorHAnsi" w:hAnsiTheme="majorHAnsi" w:cstheme="majorHAnsi"/>
          <w:sz w:val="24"/>
          <w:szCs w:val="24"/>
        </w:rPr>
      </w:pPr>
      <w:r w:rsidRPr="00061475">
        <w:rPr>
          <w:rFonts w:asciiTheme="majorHAnsi" w:hAnsiTheme="majorHAnsi" w:cstheme="majorHAnsi"/>
          <w:sz w:val="24"/>
          <w:szCs w:val="24"/>
        </w:rPr>
        <w:t>There is</w:t>
      </w:r>
      <w:r w:rsidR="00B32D83">
        <w:rPr>
          <w:rFonts w:asciiTheme="majorHAnsi" w:hAnsiTheme="majorHAnsi" w:cstheme="majorHAnsi"/>
          <w:sz w:val="24"/>
          <w:szCs w:val="24"/>
        </w:rPr>
        <w:t xml:space="preserve"> no entry fee to submit a film.</w:t>
      </w:r>
    </w:p>
    <w:p w14:paraId="1BC84DDA" w14:textId="77777777" w:rsidR="00061475" w:rsidRPr="00061475" w:rsidRDefault="00061475" w:rsidP="00061475">
      <w:pPr>
        <w:pStyle w:val="NoSpacing"/>
        <w:numPr>
          <w:ilvl w:val="0"/>
          <w:numId w:val="4"/>
        </w:numPr>
        <w:rPr>
          <w:rFonts w:asciiTheme="majorHAnsi" w:hAnsiTheme="majorHAnsi" w:cstheme="majorHAnsi"/>
          <w:sz w:val="24"/>
          <w:szCs w:val="24"/>
        </w:rPr>
      </w:pPr>
      <w:r w:rsidRPr="00061475">
        <w:rPr>
          <w:rFonts w:asciiTheme="majorHAnsi" w:hAnsiTheme="majorHAnsi" w:cstheme="majorHAnsi"/>
          <w:sz w:val="24"/>
          <w:szCs w:val="24"/>
        </w:rPr>
        <w:t>The film should contain subtitles in English.</w:t>
      </w:r>
    </w:p>
    <w:p w14:paraId="6E5F63F5" w14:textId="77777777" w:rsidR="00061475" w:rsidRPr="00061475" w:rsidRDefault="00061475" w:rsidP="00061475">
      <w:pPr>
        <w:pStyle w:val="NoSpacing"/>
        <w:numPr>
          <w:ilvl w:val="0"/>
          <w:numId w:val="4"/>
        </w:numPr>
        <w:rPr>
          <w:rFonts w:asciiTheme="majorHAnsi" w:hAnsiTheme="majorHAnsi" w:cstheme="majorHAnsi"/>
          <w:sz w:val="24"/>
          <w:szCs w:val="24"/>
        </w:rPr>
      </w:pPr>
      <w:r w:rsidRPr="00061475">
        <w:rPr>
          <w:rFonts w:asciiTheme="majorHAnsi" w:hAnsiTheme="majorHAnsi" w:cstheme="majorHAnsi"/>
          <w:sz w:val="24"/>
          <w:szCs w:val="24"/>
        </w:rPr>
        <w:t>Play GIFF may use up to 15</w:t>
      </w:r>
      <w:r w:rsidR="00B32D83">
        <w:rPr>
          <w:rFonts w:asciiTheme="majorHAnsi" w:hAnsiTheme="majorHAnsi" w:cstheme="majorHAnsi"/>
          <w:sz w:val="24"/>
          <w:szCs w:val="24"/>
        </w:rPr>
        <w:t xml:space="preserve"> to 20</w:t>
      </w:r>
      <w:r w:rsidRPr="00061475">
        <w:rPr>
          <w:rFonts w:asciiTheme="majorHAnsi" w:hAnsiTheme="majorHAnsi" w:cstheme="majorHAnsi"/>
          <w:sz w:val="24"/>
          <w:szCs w:val="24"/>
        </w:rPr>
        <w:t xml:space="preserve"> second of the entry’s running time for promotional purposes.</w:t>
      </w:r>
    </w:p>
    <w:p w14:paraId="5C8A9DF2" w14:textId="77777777" w:rsidR="00061475" w:rsidRPr="00061475" w:rsidRDefault="00061475" w:rsidP="00061475">
      <w:pPr>
        <w:pStyle w:val="NoSpacing"/>
        <w:numPr>
          <w:ilvl w:val="0"/>
          <w:numId w:val="4"/>
        </w:numPr>
        <w:rPr>
          <w:rFonts w:asciiTheme="majorHAnsi" w:hAnsiTheme="majorHAnsi" w:cstheme="majorHAnsi"/>
          <w:sz w:val="24"/>
          <w:szCs w:val="24"/>
        </w:rPr>
      </w:pPr>
      <w:r w:rsidRPr="00061475">
        <w:rPr>
          <w:rFonts w:asciiTheme="majorHAnsi" w:hAnsiTheme="majorHAnsi" w:cstheme="majorHAnsi"/>
          <w:sz w:val="24"/>
          <w:szCs w:val="24"/>
        </w:rPr>
        <w:t>All copyrights and intellectual properties belong to their authors and will be properly quoted.</w:t>
      </w:r>
    </w:p>
    <w:p w14:paraId="4CDA3524" w14:textId="77777777" w:rsidR="00061475" w:rsidRPr="00061475" w:rsidRDefault="00061475" w:rsidP="00061475">
      <w:pPr>
        <w:pStyle w:val="NoSpacing"/>
        <w:numPr>
          <w:ilvl w:val="0"/>
          <w:numId w:val="4"/>
        </w:numPr>
        <w:rPr>
          <w:rFonts w:asciiTheme="majorHAnsi" w:hAnsiTheme="majorHAnsi" w:cstheme="majorHAnsi"/>
          <w:sz w:val="24"/>
          <w:szCs w:val="24"/>
        </w:rPr>
      </w:pPr>
      <w:r w:rsidRPr="00061475">
        <w:rPr>
          <w:rFonts w:asciiTheme="majorHAnsi" w:hAnsiTheme="majorHAnsi" w:cstheme="majorHAnsi"/>
          <w:sz w:val="24"/>
          <w:szCs w:val="24"/>
        </w:rPr>
        <w:t>Play GIFF will not bear any expenses for submitters nor provide any screening fees.</w:t>
      </w:r>
    </w:p>
    <w:p w14:paraId="6A3572F4" w14:textId="77777777" w:rsidR="00061475" w:rsidRPr="00061475" w:rsidRDefault="00061475" w:rsidP="00061475">
      <w:pPr>
        <w:pStyle w:val="NoSpacing"/>
        <w:numPr>
          <w:ilvl w:val="0"/>
          <w:numId w:val="4"/>
        </w:numPr>
        <w:rPr>
          <w:rFonts w:asciiTheme="majorHAnsi" w:hAnsiTheme="majorHAnsi" w:cstheme="majorHAnsi"/>
          <w:sz w:val="24"/>
          <w:szCs w:val="24"/>
        </w:rPr>
      </w:pPr>
      <w:r w:rsidRPr="00061475">
        <w:rPr>
          <w:rFonts w:asciiTheme="majorHAnsi" w:hAnsiTheme="majorHAnsi" w:cstheme="majorHAnsi"/>
          <w:sz w:val="24"/>
          <w:szCs w:val="24"/>
        </w:rPr>
        <w:t>Submitting your film to the Play GIFF is not a guarantee of selection.</w:t>
      </w:r>
    </w:p>
    <w:p w14:paraId="1F87E26B" w14:textId="77777777" w:rsidR="00061475" w:rsidRPr="00061475" w:rsidRDefault="00061475" w:rsidP="00061475">
      <w:pPr>
        <w:pStyle w:val="NoSpacing"/>
        <w:numPr>
          <w:ilvl w:val="0"/>
          <w:numId w:val="4"/>
        </w:numPr>
        <w:rPr>
          <w:rFonts w:asciiTheme="majorHAnsi" w:hAnsiTheme="majorHAnsi" w:cstheme="majorHAnsi"/>
          <w:sz w:val="24"/>
          <w:szCs w:val="24"/>
        </w:rPr>
      </w:pPr>
      <w:r w:rsidRPr="00061475">
        <w:rPr>
          <w:rFonts w:asciiTheme="majorHAnsi" w:hAnsiTheme="majorHAnsi" w:cstheme="majorHAnsi"/>
          <w:sz w:val="24"/>
          <w:szCs w:val="24"/>
        </w:rPr>
        <w:t>All filmmakers will be notified via email of acceptance.</w:t>
      </w:r>
    </w:p>
    <w:p w14:paraId="3B05EC4D" w14:textId="77777777" w:rsidR="00061475" w:rsidRDefault="00061475" w:rsidP="00061475">
      <w:pPr>
        <w:pStyle w:val="NoSpacing"/>
        <w:numPr>
          <w:ilvl w:val="0"/>
          <w:numId w:val="4"/>
        </w:numPr>
        <w:rPr>
          <w:rFonts w:asciiTheme="majorHAnsi" w:hAnsiTheme="majorHAnsi" w:cstheme="majorHAnsi"/>
          <w:sz w:val="24"/>
          <w:szCs w:val="24"/>
        </w:rPr>
      </w:pPr>
      <w:r w:rsidRPr="00061475">
        <w:rPr>
          <w:rFonts w:asciiTheme="majorHAnsi" w:hAnsiTheme="majorHAnsi" w:cstheme="majorHAnsi"/>
          <w:sz w:val="24"/>
          <w:szCs w:val="24"/>
        </w:rPr>
        <w:t>The decision of the programmers is final and not questionable.</w:t>
      </w:r>
    </w:p>
    <w:p w14:paraId="6D47201C" w14:textId="77777777" w:rsidR="00061475" w:rsidRPr="00061475" w:rsidRDefault="00061475" w:rsidP="00061475">
      <w:pPr>
        <w:pStyle w:val="NoSpacing"/>
        <w:rPr>
          <w:rFonts w:asciiTheme="majorHAnsi" w:hAnsiTheme="majorHAnsi" w:cstheme="majorHAnsi"/>
          <w:sz w:val="24"/>
          <w:szCs w:val="24"/>
        </w:rPr>
      </w:pPr>
    </w:p>
    <w:p w14:paraId="5CA7BFB7" w14:textId="6282C1C6" w:rsidR="00061475" w:rsidRDefault="00520111" w:rsidP="00061475">
      <w:pPr>
        <w:pStyle w:val="NoSpacing"/>
        <w:rPr>
          <w:rFonts w:asciiTheme="majorHAnsi" w:hAnsiTheme="majorHAnsi" w:cstheme="majorHAnsi"/>
          <w:sz w:val="24"/>
          <w:szCs w:val="24"/>
        </w:rPr>
      </w:pPr>
      <w:r>
        <w:rPr>
          <w:rFonts w:asciiTheme="majorHAnsi" w:hAnsiTheme="majorHAnsi" w:cstheme="majorHAnsi"/>
          <w:sz w:val="24"/>
          <w:szCs w:val="24"/>
        </w:rPr>
        <w:t>***</w:t>
      </w:r>
      <w:r w:rsidR="00061475" w:rsidRPr="00061475">
        <w:rPr>
          <w:rFonts w:asciiTheme="majorHAnsi" w:hAnsiTheme="majorHAnsi" w:cstheme="majorHAnsi"/>
          <w:sz w:val="24"/>
          <w:szCs w:val="24"/>
        </w:rPr>
        <w:t xml:space="preserve">I agree for the submission listed above to be used during the </w:t>
      </w:r>
      <w:r w:rsidR="00061475" w:rsidRPr="00DB4712">
        <w:rPr>
          <w:rFonts w:asciiTheme="majorHAnsi" w:hAnsiTheme="majorHAnsi" w:cstheme="majorHAnsi"/>
          <w:b/>
          <w:sz w:val="24"/>
          <w:szCs w:val="24"/>
        </w:rPr>
        <w:t>PlayGIFF</w:t>
      </w:r>
      <w:r w:rsidR="00061475" w:rsidRPr="00061475">
        <w:rPr>
          <w:rFonts w:asciiTheme="majorHAnsi" w:hAnsiTheme="majorHAnsi" w:cstheme="majorHAnsi"/>
          <w:sz w:val="24"/>
          <w:szCs w:val="24"/>
        </w:rPr>
        <w:t xml:space="preserve"> streaming online.</w:t>
      </w:r>
    </w:p>
    <w:p w14:paraId="2A72BEE7" w14:textId="77777777" w:rsidR="002A1214" w:rsidRDefault="002A1214" w:rsidP="00061475">
      <w:pPr>
        <w:pStyle w:val="NoSpacing"/>
        <w:rPr>
          <w:rFonts w:asciiTheme="majorHAnsi" w:hAnsiTheme="majorHAnsi" w:cstheme="majorHAnsi"/>
          <w:b/>
          <w:sz w:val="24"/>
          <w:szCs w:val="24"/>
        </w:rPr>
      </w:pPr>
    </w:p>
    <w:p w14:paraId="0F125B38" w14:textId="77777777" w:rsidR="002A1214" w:rsidRDefault="00061475" w:rsidP="00061475">
      <w:pPr>
        <w:pStyle w:val="NoSpacing"/>
        <w:rPr>
          <w:rFonts w:asciiTheme="majorHAnsi" w:hAnsiTheme="majorHAnsi" w:cstheme="majorHAnsi"/>
          <w:b/>
          <w:sz w:val="24"/>
          <w:szCs w:val="24"/>
        </w:rPr>
      </w:pPr>
      <w:r w:rsidRPr="00CC779F">
        <w:rPr>
          <w:rFonts w:asciiTheme="majorHAnsi" w:hAnsiTheme="majorHAnsi" w:cstheme="majorHAnsi"/>
          <w:b/>
          <w:sz w:val="24"/>
          <w:szCs w:val="24"/>
        </w:rPr>
        <w:t>Full Name &amp; Signature</w:t>
      </w:r>
    </w:p>
    <w:p w14:paraId="4E4228C4" w14:textId="77777777" w:rsidR="002A1214" w:rsidRPr="00CC779F" w:rsidRDefault="002A1214" w:rsidP="00061475">
      <w:pPr>
        <w:pStyle w:val="NoSpacing"/>
        <w:rPr>
          <w:rFonts w:asciiTheme="majorHAnsi" w:hAnsiTheme="majorHAnsi" w:cstheme="majorHAnsi"/>
          <w:b/>
          <w:sz w:val="24"/>
          <w:szCs w:val="24"/>
        </w:rPr>
      </w:pPr>
    </w:p>
    <w:p w14:paraId="5B22D499" w14:textId="77777777" w:rsidR="00061475" w:rsidRPr="00061475" w:rsidRDefault="00061475" w:rsidP="00061475">
      <w:pPr>
        <w:pStyle w:val="NoSpacing"/>
        <w:rPr>
          <w:rFonts w:asciiTheme="majorHAnsi" w:hAnsiTheme="majorHAnsi" w:cstheme="majorHAnsi"/>
          <w:sz w:val="24"/>
          <w:szCs w:val="24"/>
        </w:rPr>
      </w:pPr>
    </w:p>
    <w:p w14:paraId="6242D2EA" w14:textId="5B8B60AF" w:rsidR="00061475" w:rsidRDefault="00061475" w:rsidP="00061475">
      <w:pPr>
        <w:pStyle w:val="NoSpacing"/>
        <w:rPr>
          <w:rFonts w:asciiTheme="majorHAnsi" w:hAnsiTheme="majorHAnsi" w:cstheme="majorHAnsi"/>
          <w:sz w:val="24"/>
          <w:szCs w:val="24"/>
        </w:rPr>
      </w:pPr>
    </w:p>
    <w:p w14:paraId="0D08FD15" w14:textId="78B5F2A9" w:rsidR="009870BB" w:rsidRDefault="009870BB" w:rsidP="00061475">
      <w:pPr>
        <w:pStyle w:val="NoSpacing"/>
        <w:rPr>
          <w:rFonts w:asciiTheme="majorHAnsi" w:hAnsiTheme="majorHAnsi" w:cstheme="majorHAnsi"/>
          <w:sz w:val="24"/>
          <w:szCs w:val="24"/>
        </w:rPr>
      </w:pPr>
    </w:p>
    <w:p w14:paraId="772B29E3" w14:textId="77777777" w:rsidR="009870BB" w:rsidRDefault="009870BB" w:rsidP="00061475">
      <w:pPr>
        <w:pStyle w:val="NoSpacing"/>
        <w:rPr>
          <w:rFonts w:asciiTheme="majorHAnsi" w:hAnsiTheme="majorHAnsi" w:cstheme="majorHAnsi"/>
          <w:sz w:val="24"/>
          <w:szCs w:val="24"/>
        </w:rPr>
      </w:pPr>
    </w:p>
    <w:p w14:paraId="29EF357C" w14:textId="77777777" w:rsidR="009870BB" w:rsidRDefault="009870BB" w:rsidP="009870BB">
      <w:pPr>
        <w:pStyle w:val="NoSpacing"/>
        <w:rPr>
          <w:rFonts w:asciiTheme="majorHAnsi" w:hAnsiTheme="majorHAnsi" w:cstheme="majorHAnsi"/>
          <w:b/>
          <w:color w:val="404040" w:themeColor="text1" w:themeTint="BF"/>
          <w:sz w:val="24"/>
          <w:szCs w:val="24"/>
        </w:rPr>
      </w:pPr>
      <w:r>
        <w:rPr>
          <w:rFonts w:asciiTheme="majorHAnsi" w:hAnsiTheme="majorHAnsi" w:cstheme="majorHAnsi"/>
          <w:b/>
          <w:color w:val="404040" w:themeColor="text1" w:themeTint="BF"/>
          <w:sz w:val="24"/>
          <w:szCs w:val="24"/>
        </w:rPr>
        <w:t>FOLLOW PLAY GIFF</w:t>
      </w:r>
    </w:p>
    <w:p w14:paraId="58E3A698" w14:textId="77777777" w:rsidR="009870BB" w:rsidRDefault="009870BB" w:rsidP="009870BB">
      <w:pPr>
        <w:pStyle w:val="NoSpacing"/>
        <w:numPr>
          <w:ilvl w:val="0"/>
          <w:numId w:val="6"/>
        </w:numP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Instagram</w:t>
      </w:r>
      <w:r>
        <w:rPr>
          <w:rFonts w:asciiTheme="majorHAnsi" w:hAnsiTheme="majorHAnsi" w:cstheme="majorHAnsi"/>
          <w:color w:val="404040" w:themeColor="text1" w:themeTint="BF"/>
          <w:sz w:val="24"/>
          <w:szCs w:val="24"/>
        </w:rPr>
        <w:tab/>
      </w:r>
      <w:r>
        <w:rPr>
          <w:rFonts w:asciiTheme="majorHAnsi" w:hAnsiTheme="majorHAnsi" w:cstheme="majorHAnsi"/>
          <w:color w:val="404040" w:themeColor="text1" w:themeTint="BF"/>
          <w:sz w:val="24"/>
          <w:szCs w:val="24"/>
        </w:rPr>
        <w:tab/>
      </w:r>
      <w:hyperlink r:id="rId8" w:history="1">
        <w:r>
          <w:rPr>
            <w:rStyle w:val="Hyperlink"/>
            <w:rFonts w:asciiTheme="majorHAnsi" w:hAnsiTheme="majorHAnsi" w:cstheme="majorHAnsi"/>
            <w:sz w:val="24"/>
            <w:szCs w:val="24"/>
          </w:rPr>
          <w:t>https://www.instagram.com/playgiff/</w:t>
        </w:r>
      </w:hyperlink>
      <w:r>
        <w:rPr>
          <w:rFonts w:asciiTheme="majorHAnsi" w:hAnsiTheme="majorHAnsi" w:cstheme="majorHAnsi"/>
          <w:color w:val="404040" w:themeColor="text1" w:themeTint="BF"/>
          <w:sz w:val="24"/>
          <w:szCs w:val="24"/>
        </w:rPr>
        <w:t xml:space="preserve"> </w:t>
      </w:r>
    </w:p>
    <w:p w14:paraId="307AF92D" w14:textId="77777777" w:rsidR="009870BB" w:rsidRDefault="009870BB" w:rsidP="009870BB">
      <w:pPr>
        <w:pStyle w:val="NoSpacing"/>
        <w:numPr>
          <w:ilvl w:val="0"/>
          <w:numId w:val="6"/>
        </w:numP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Facebook</w:t>
      </w:r>
      <w:r>
        <w:rPr>
          <w:rFonts w:asciiTheme="majorHAnsi" w:hAnsiTheme="majorHAnsi" w:cstheme="majorHAnsi"/>
          <w:color w:val="404040" w:themeColor="text1" w:themeTint="BF"/>
          <w:sz w:val="24"/>
          <w:szCs w:val="24"/>
        </w:rPr>
        <w:tab/>
      </w:r>
      <w:r>
        <w:rPr>
          <w:rFonts w:asciiTheme="majorHAnsi" w:hAnsiTheme="majorHAnsi" w:cstheme="majorHAnsi"/>
          <w:color w:val="404040" w:themeColor="text1" w:themeTint="BF"/>
          <w:sz w:val="24"/>
          <w:szCs w:val="24"/>
        </w:rPr>
        <w:tab/>
      </w:r>
      <w:hyperlink r:id="rId9" w:history="1">
        <w:r>
          <w:rPr>
            <w:rStyle w:val="Hyperlink"/>
            <w:rFonts w:asciiTheme="majorHAnsi" w:hAnsiTheme="majorHAnsi" w:cstheme="majorHAnsi"/>
            <w:sz w:val="24"/>
            <w:szCs w:val="24"/>
          </w:rPr>
          <w:t>https://www.facebook.com/playgiff</w:t>
        </w:r>
      </w:hyperlink>
      <w:r>
        <w:rPr>
          <w:rFonts w:asciiTheme="majorHAnsi" w:hAnsiTheme="majorHAnsi" w:cstheme="majorHAnsi"/>
          <w:color w:val="404040" w:themeColor="text1" w:themeTint="BF"/>
          <w:sz w:val="24"/>
          <w:szCs w:val="24"/>
        </w:rPr>
        <w:t xml:space="preserve"> </w:t>
      </w:r>
    </w:p>
    <w:p w14:paraId="6D2248FE" w14:textId="77777777" w:rsidR="009870BB" w:rsidRPr="00061475" w:rsidRDefault="009870BB" w:rsidP="00061475">
      <w:pPr>
        <w:pStyle w:val="NoSpacing"/>
        <w:rPr>
          <w:rFonts w:asciiTheme="majorHAnsi" w:hAnsiTheme="majorHAnsi" w:cstheme="majorHAnsi"/>
          <w:sz w:val="24"/>
          <w:szCs w:val="24"/>
        </w:rPr>
      </w:pPr>
    </w:p>
    <w:p w14:paraId="38A232F9" w14:textId="77777777" w:rsidR="00061475" w:rsidRPr="00061475" w:rsidRDefault="00061475" w:rsidP="00061475">
      <w:pPr>
        <w:pStyle w:val="NoSpacing"/>
        <w:rPr>
          <w:rFonts w:asciiTheme="majorHAnsi" w:hAnsiTheme="majorHAnsi" w:cstheme="majorHAnsi"/>
          <w:sz w:val="24"/>
          <w:szCs w:val="24"/>
        </w:rPr>
      </w:pPr>
    </w:p>
    <w:p w14:paraId="418A5DBD" w14:textId="77777777" w:rsidR="00061475" w:rsidRPr="00061475" w:rsidRDefault="00061475" w:rsidP="00061475">
      <w:pPr>
        <w:pStyle w:val="NoSpacing"/>
        <w:rPr>
          <w:rFonts w:asciiTheme="majorHAnsi" w:hAnsiTheme="majorHAnsi" w:cstheme="majorHAnsi"/>
          <w:sz w:val="24"/>
          <w:szCs w:val="24"/>
        </w:rPr>
      </w:pPr>
    </w:p>
    <w:p w14:paraId="743AE8FC" w14:textId="77777777" w:rsidR="00061475" w:rsidRPr="00061475" w:rsidRDefault="00061475" w:rsidP="00061475">
      <w:pPr>
        <w:pStyle w:val="NoSpacing"/>
        <w:rPr>
          <w:rFonts w:asciiTheme="majorHAnsi" w:hAnsiTheme="majorHAnsi" w:cstheme="majorHAnsi"/>
          <w:color w:val="404040" w:themeColor="text1" w:themeTint="BF"/>
          <w:sz w:val="24"/>
          <w:szCs w:val="24"/>
        </w:rPr>
      </w:pPr>
    </w:p>
    <w:p w14:paraId="1308F6C6" w14:textId="77777777" w:rsidR="00061475" w:rsidRPr="00061475" w:rsidRDefault="00061475" w:rsidP="00061475">
      <w:pPr>
        <w:pStyle w:val="NoSpacing"/>
        <w:rPr>
          <w:rFonts w:asciiTheme="majorHAnsi" w:hAnsiTheme="majorHAnsi" w:cstheme="majorHAnsi"/>
          <w:color w:val="404040" w:themeColor="text1" w:themeTint="BF"/>
          <w:sz w:val="24"/>
          <w:szCs w:val="24"/>
        </w:rPr>
      </w:pPr>
    </w:p>
    <w:p w14:paraId="59EFBAB5" w14:textId="77777777" w:rsidR="00061475" w:rsidRPr="00061475" w:rsidRDefault="00061475" w:rsidP="00061475">
      <w:pPr>
        <w:pStyle w:val="NoSpacing"/>
        <w:rPr>
          <w:rFonts w:asciiTheme="majorHAnsi" w:hAnsiTheme="majorHAnsi" w:cstheme="majorHAnsi"/>
          <w:color w:val="404040" w:themeColor="text1" w:themeTint="BF"/>
          <w:sz w:val="24"/>
          <w:szCs w:val="24"/>
        </w:rPr>
      </w:pPr>
    </w:p>
    <w:p w14:paraId="5CDA951B" w14:textId="77777777" w:rsidR="007F7F50" w:rsidRPr="00061475" w:rsidRDefault="007F7F50" w:rsidP="00061475">
      <w:pPr>
        <w:pStyle w:val="NoSpacing"/>
        <w:rPr>
          <w:rFonts w:asciiTheme="majorHAnsi" w:hAnsiTheme="majorHAnsi" w:cstheme="majorHAnsi"/>
          <w:sz w:val="18"/>
          <w:szCs w:val="20"/>
          <w:u w:val="single"/>
        </w:rPr>
      </w:pPr>
    </w:p>
    <w:sectPr w:rsidR="007F7F50" w:rsidRPr="0006147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E9EDB36-F392-4A0B-9603-EACAFFE42263}"/>
    <w:embedBold r:id="rId2" w:fontKey="{53B39F58-AE9B-4A11-891A-BA4BC8CE0204}"/>
    <w:embedItalic r:id="rId3" w:fontKey="{921E23E0-9157-4167-9F1C-99C987DF1618}"/>
  </w:font>
  <w:font w:name="Cambria">
    <w:panose1 w:val="02040503050406030204"/>
    <w:charset w:val="00"/>
    <w:family w:val="roman"/>
    <w:pitch w:val="variable"/>
    <w:sig w:usb0="E00006FF" w:usb1="420024FF" w:usb2="02000000" w:usb3="00000000" w:csb0="0000019F" w:csb1="00000000"/>
    <w:embedRegular r:id="rId4" w:fontKey="{C62E711F-41D0-4106-9C72-964C15545D68}"/>
    <w:embedBold r:id="rId5" w:fontKey="{D8CC6967-67BA-4551-8034-7DE4DF8CE749}"/>
    <w:embedItalic r:id="rId6" w:fontKey="{C0E86FA9-BFFF-474A-8654-2312CA9FF7E3}"/>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95DDF"/>
    <w:multiLevelType w:val="hybridMultilevel"/>
    <w:tmpl w:val="07523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30099B"/>
    <w:multiLevelType w:val="hybridMultilevel"/>
    <w:tmpl w:val="553EC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236547"/>
    <w:multiLevelType w:val="hybridMultilevel"/>
    <w:tmpl w:val="4746A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FE3582"/>
    <w:multiLevelType w:val="hybridMultilevel"/>
    <w:tmpl w:val="0A665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5A766A"/>
    <w:multiLevelType w:val="hybridMultilevel"/>
    <w:tmpl w:val="04EA0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615545A"/>
    <w:multiLevelType w:val="hybridMultilevel"/>
    <w:tmpl w:val="94586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1"/>
  </w:num>
  <w:num w:numId="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2B5"/>
    <w:rsid w:val="00061475"/>
    <w:rsid w:val="002A1214"/>
    <w:rsid w:val="00444128"/>
    <w:rsid w:val="004952E2"/>
    <w:rsid w:val="00520111"/>
    <w:rsid w:val="00543528"/>
    <w:rsid w:val="006114C3"/>
    <w:rsid w:val="00632DD5"/>
    <w:rsid w:val="0071008B"/>
    <w:rsid w:val="007F7F50"/>
    <w:rsid w:val="00814B1F"/>
    <w:rsid w:val="009870BB"/>
    <w:rsid w:val="00A47CC9"/>
    <w:rsid w:val="00A802B5"/>
    <w:rsid w:val="00B32D83"/>
    <w:rsid w:val="00C83D2E"/>
    <w:rsid w:val="00CC779F"/>
    <w:rsid w:val="00D518F0"/>
    <w:rsid w:val="00DB4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545A8"/>
  <w15:docId w15:val="{599F8C84-5288-42B4-AE07-23C8F904C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rsid w:val="0006147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NoSpacing">
    <w:name w:val="No Spacing"/>
    <w:uiPriority w:val="1"/>
    <w:qFormat/>
    <w:rsid w:val="00C83D2E"/>
    <w:pPr>
      <w:spacing w:line="240" w:lineRule="auto"/>
    </w:pPr>
    <w:rPr>
      <w:rFonts w:asciiTheme="minorHAnsi" w:eastAsiaTheme="minorHAnsi" w:hAnsiTheme="minorHAnsi" w:cstheme="minorBidi"/>
      <w:lang w:val="en-US"/>
    </w:rPr>
  </w:style>
  <w:style w:type="table" w:styleId="TableGrid">
    <w:name w:val="Table Grid"/>
    <w:basedOn w:val="TableNormal"/>
    <w:uiPriority w:val="59"/>
    <w:rsid w:val="00C83D2E"/>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061475"/>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6114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468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laygiff/" TargetMode="External"/><Relationship Id="rId3" Type="http://schemas.openxmlformats.org/officeDocument/2006/relationships/settings" Target="settings.xml"/><Relationship Id="rId7" Type="http://schemas.openxmlformats.org/officeDocument/2006/relationships/hyperlink" Target="mailto:gandharafilmfestival@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reamplaygiff@gmai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playgif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17</cp:revision>
  <dcterms:created xsi:type="dcterms:W3CDTF">2026-04-08T19:45:00Z</dcterms:created>
  <dcterms:modified xsi:type="dcterms:W3CDTF">2026-04-10T08:10:00Z</dcterms:modified>
</cp:coreProperties>
</file>